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Quinta Convocatoria a Proyectos de Investigación Científica y Tecnológica UNPAZ 2023-2025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</w:pBd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ANEXOS B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bottom w:color="000000" w:space="1" w:sz="4" w:val="single"/>
        </w:pBd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bottom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B. I - FORMULARIO DE PROYECTO DE INVESTIGACIÓN  (TIPO A/B)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IDENTIFICACIÓN DEL PROYECTO</w:t>
      </w:r>
    </w:p>
    <w:tbl>
      <w:tblPr>
        <w:tblStyle w:val="Table1"/>
        <w:tblW w:w="8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6645"/>
              </w:tabs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del Proyecto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(hasta 20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6645"/>
              </w:tabs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1.2. Tipo de Proyecto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(eliminar el que no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A         -       TIPO B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60"/>
        <w:gridCol w:w="1590"/>
        <w:tblGridChange w:id="0">
          <w:tblGrid>
            <w:gridCol w:w="7560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1.3. ¿Es continuidad de un proyecto anterior? SÍ/NO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3"/>
        <w:gridCol w:w="7054"/>
        <w:tblGridChange w:id="0">
          <w:tblGrid>
            <w:gridCol w:w="2223"/>
            <w:gridCol w:w="705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1.4. Datos del/la Director/a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7.0" w:type="dxa"/>
        <w:jc w:val="left"/>
        <w:tblInd w:w="-1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7"/>
        <w:gridCol w:w="7100"/>
        <w:tblGridChange w:id="0">
          <w:tblGrid>
            <w:gridCol w:w="2267"/>
            <w:gridCol w:w="710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1.5. Datos del/la Co-Director/a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(en caso de corresponder)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DESCRIPCIÓN DEL PROYECTO</w:t>
      </w:r>
      <w:r w:rsidDel="00000000" w:rsidR="00000000" w:rsidRPr="00000000">
        <w:rPr>
          <w:rtl w:val="0"/>
        </w:rPr>
      </w:r>
    </w:p>
    <w:tbl>
      <w:tblPr>
        <w:tblStyle w:val="Table6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5493"/>
        <w:tblGridChange w:id="0">
          <w:tblGrid>
            <w:gridCol w:w="3227"/>
            <w:gridCol w:w="549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2.1. Resumen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Palabras clave (máx. 5)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Instituto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Núcleo temático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Disciplinas principales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2.2. Estado del Arte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2.3. Marco conceptual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1000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2.4. Objetivos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45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general (máx. 200 palabras)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45"/>
              </w:tabs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7890"/>
        <w:gridCol w:w="255"/>
        <w:tblGridChange w:id="0">
          <w:tblGrid>
            <w:gridCol w:w="525"/>
            <w:gridCol w:w="7890"/>
            <w:gridCol w:w="255"/>
          </w:tblGrid>
        </w:tblGridChange>
      </w:tblGrid>
      <w:tr>
        <w:trPr>
          <w:cantSplit w:val="1"/>
          <w:trHeight w:val="14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(eliminar las filas no utilizadas o agregar más filas si es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2.5. Descripción general del proyecto y del problema a abordar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2.6. Diseño Metodológico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55"/>
        <w:tblGridChange w:id="0">
          <w:tblGrid>
            <w:gridCol w:w="875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2.7. Antecedentes en la temática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1000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2.8. Resultados Esperados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2.9. Bibliografía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(usar formato APA)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tabs>
          <w:tab w:val="left" w:leader="none" w:pos="912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PLAN DE TRABAJO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3.1. Plan de actividades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  <w:tblGridChange w:id="0">
          <w:tblGrid>
            <w:gridCol w:w="1231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8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Segundo año </w:t>
            </w:r>
          </w:p>
        </w:tc>
      </w:tr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 (detalle)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7"/>
        <w:gridCol w:w="1436"/>
        <w:gridCol w:w="2176"/>
        <w:gridCol w:w="1695"/>
        <w:tblGridChange w:id="0">
          <w:tblGrid>
            <w:gridCol w:w="3187"/>
            <w:gridCol w:w="1436"/>
            <w:gridCol w:w="2176"/>
            <w:gridCol w:w="169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4"/>
            <w:shd w:fill="a6a6a6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3.2. Presupuesto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Rubro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Subtotal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% SOBRE TOTAL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Bienes de consumo 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Servicios de terceros 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Bienes de uso 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Trabajos de campo 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Difusión de Resultados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widowControl w:val="0"/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CA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EQUIPO DE TRABAJO </w:t>
      </w:r>
      <w:r w:rsidDel="00000000" w:rsidR="00000000" w:rsidRPr="00000000">
        <w:rPr>
          <w:rFonts w:ascii="Arial" w:cs="Arial" w:eastAsia="Arial" w:hAnsi="Arial"/>
          <w:rtl w:val="0"/>
        </w:rPr>
        <w:t xml:space="preserve">(Agregar filas de ser necesario)</w:t>
      </w:r>
      <w:r w:rsidDel="00000000" w:rsidR="00000000" w:rsidRPr="00000000">
        <w:rPr>
          <w:rtl w:val="0"/>
        </w:rPr>
      </w:r>
    </w:p>
    <w:tbl>
      <w:tblPr>
        <w:tblStyle w:val="Table17"/>
        <w:tblW w:w="54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5"/>
        <w:gridCol w:w="1830"/>
        <w:tblGridChange w:id="0">
          <w:tblGrid>
            <w:gridCol w:w="3645"/>
            <w:gridCol w:w="183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4.1 Docentes-investigadores/as de la UNPAZ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(deben ser al menos 2 además del/la director/a y codirector/a)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y apellido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horaria semanal dedicada al proyecto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5800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9"/>
        <w:gridCol w:w="1705"/>
        <w:gridCol w:w="1837"/>
        <w:tblGridChange w:id="0">
          <w:tblGrid>
            <w:gridCol w:w="2259"/>
            <w:gridCol w:w="1705"/>
            <w:gridCol w:w="1837"/>
          </w:tblGrid>
        </w:tblGridChange>
      </w:tblGrid>
      <w:tr>
        <w:trPr>
          <w:cantSplit w:val="0"/>
          <w:trHeight w:val="161" w:hRule="atLeast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ind w:left="360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4.2 Estudiantes de la UNPAZ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(deben ser al menos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y apellido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Pregrado | Grado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horaria semanal dedicada al proyecto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5895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701"/>
        <w:gridCol w:w="1932"/>
        <w:tblGridChange w:id="0">
          <w:tblGrid>
            <w:gridCol w:w="2263"/>
            <w:gridCol w:w="1701"/>
            <w:gridCol w:w="1932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E5">
            <w:pPr>
              <w:spacing w:after="60" w:before="60" w:line="240" w:lineRule="auto"/>
              <w:ind w:left="360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4.3 Otros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y apellido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Condición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horaria semanal dedicada al proyecto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FONDOS ADICIONALES </w:t>
      </w:r>
      <w:r w:rsidDel="00000000" w:rsidR="00000000" w:rsidRPr="00000000">
        <w:rPr>
          <w:rtl w:val="0"/>
        </w:rPr>
      </w:r>
    </w:p>
    <w:tbl>
      <w:tblPr>
        <w:tblStyle w:val="Table20"/>
        <w:tblW w:w="87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5387"/>
        <w:gridCol w:w="1094"/>
        <w:tblGridChange w:id="0">
          <w:tblGrid>
            <w:gridCol w:w="2263"/>
            <w:gridCol w:w="5387"/>
            <w:gridCol w:w="1094"/>
          </w:tblGrid>
        </w:tblGridChange>
      </w:tblGrid>
      <w:tr>
        <w:trPr>
          <w:cantSplit w:val="0"/>
          <w:trHeight w:val="161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="240" w:lineRule="auto"/>
              <w:ind w:left="36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5.1  ¿El proyecto dispone actualmente de otros financiamientos por parte de otro organismo público? (SÍ/NO)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="240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60" w:before="60" w:line="240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Monto del subsidio: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60" w:before="60" w:line="240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102">
      <w:pPr>
        <w:spacing w:line="36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Declaro que toda la información contenida en el presente formulario y la documentación adjunta es verídica. Y acepto las bases y las condiciones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119392</wp:posOffset>
                </wp:positionV>
                <wp:extent cx="19050" cy="19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7940" y="378000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119392</wp:posOffset>
                </wp:positionV>
                <wp:extent cx="19050" cy="19050"/>
                <wp:effectExtent b="0" l="0" r="0" t="0"/>
                <wp:wrapNone/>
                <wp:docPr id="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119392</wp:posOffset>
                </wp:positionV>
                <wp:extent cx="19050" cy="19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8103" y="3780000"/>
                          <a:ext cx="191579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119392</wp:posOffset>
                </wp:positionV>
                <wp:extent cx="19050" cy="1905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93992</wp:posOffset>
                </wp:positionV>
                <wp:extent cx="19050" cy="19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2730" y="378000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93992</wp:posOffset>
                </wp:positionV>
                <wp:extent cx="19050" cy="1905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Nombre y Apellido del Director</w:t>
        <w:tab/>
        <w:tab/>
        <w:t xml:space="preserve">Aclaración </w:t>
        <w:tab/>
        <w:tab/>
        <w:tab/>
        <w:t xml:space="preserve">          DNI</w:t>
      </w:r>
    </w:p>
    <w:p w:rsidR="00000000" w:rsidDel="00000000" w:rsidP="00000000" w:rsidRDefault="00000000" w:rsidRPr="00000000" w14:paraId="00000106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182892</wp:posOffset>
                </wp:positionV>
                <wp:extent cx="19050" cy="19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6248" y="3780000"/>
                          <a:ext cx="365950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182892</wp:posOffset>
                </wp:positionV>
                <wp:extent cx="19050" cy="1905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7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Lugar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6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Según los núcleos señalados en las Bases de esta convocatoria.</w:t>
      </w:r>
    </w:p>
  </w:footnote>
  <w:footnote w:id="1"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Según Nomenclatura Internacional de la UNESCO.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http://unesdoc.unesco.org/images/0008/000829/082946sb.pdf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Según Nomenclatura Internacional de la UNESCO.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http://unesdoc.unesco.org/images/0008/000829/082946sb.pdf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Describir la metodología prevista para el desarrollo de la actividad de transferencia. </w:t>
      </w:r>
    </w:p>
  </w:footnote>
  <w:footnote w:id="4"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Trayectorias / experiencias del equipo en la temática. </w:t>
      </w:r>
    </w:p>
  </w:footnote>
  <w:footnote w:id="5"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Resultados que se esperan obtener con las actividades del proyecto e impacto productivo/social/local que se espera generar una vez finalizado el proyecto. </w:t>
      </w:r>
    </w:p>
  </w:footnote>
  <w:footnote w:id="6"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docente; graduado/a de la UNPAZ; especialista externo.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76200</wp:posOffset>
              </wp:positionV>
              <wp:extent cx="4143375" cy="70548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79075" y="3432020"/>
                        <a:ext cx="413385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“1983/2023 - 40 AÑOS DE DEMOCRACIA”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76200</wp:posOffset>
              </wp:positionV>
              <wp:extent cx="4143375" cy="70548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705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127000</wp:posOffset>
              </wp:positionV>
              <wp:extent cx="0" cy="2857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127000</wp:posOffset>
              </wp:positionV>
              <wp:extent cx="0" cy="28575"/>
              <wp:effectExtent b="0" l="0" r="0" t="0"/>
              <wp:wrapNone/>
              <wp:docPr id="1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4E121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character" w:styleId="il" w:customStyle="1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 w:val="1"/>
    <w:rsid w:val="00E522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Ttulo1Car" w:customStyle="1">
    <w:name w:val="Título 1 Car"/>
    <w:basedOn w:val="Fuentedeprrafopredeter"/>
    <w:link w:val="Ttulo1"/>
    <w:uiPriority w:val="9"/>
    <w:rsid w:val="004E121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AR" w:val="es-AR"/>
    </w:rPr>
  </w:style>
  <w:style w:type="paragraph" w:styleId="Prrafodelista">
    <w:name w:val="List Paragraph"/>
    <w:basedOn w:val="Normal"/>
    <w:uiPriority w:val="34"/>
    <w:qFormat w:val="1"/>
    <w:rsid w:val="00067A0B"/>
    <w:pPr>
      <w:ind w:left="720"/>
      <w:contextualSpacing w:val="1"/>
    </w:pPr>
  </w:style>
  <w:style w:type="character" w:styleId="apple-tab-span" w:customStyle="1">
    <w:name w:val="apple-tab-span"/>
    <w:basedOn w:val="Fuentedeprrafopredeter"/>
    <w:rsid w:val="00C47387"/>
  </w:style>
  <w:style w:type="paragraph" w:styleId="Default" w:customStyle="1">
    <w:name w:val="Default"/>
    <w:rsid w:val="0027084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en-US" w:val="es-ES"/>
    </w:rPr>
  </w:style>
  <w:style w:type="character" w:styleId="Hipervnculo">
    <w:name w:val="Hyperlink"/>
    <w:basedOn w:val="Fuentedeprrafopredeter"/>
    <w:uiPriority w:val="99"/>
    <w:unhideWhenUsed w:val="1"/>
    <w:rsid w:val="00270846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ED4AA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x-none"/>
    </w:rPr>
  </w:style>
  <w:style w:type="character" w:styleId="TextonotapieCar" w:customStyle="1">
    <w:name w:val="Texto nota pie Car"/>
    <w:aliases w:val="Texto nota pie 2 Car"/>
    <w:basedOn w:val="Fuentedeprrafopredeter"/>
    <w:link w:val="Textonotapie"/>
    <w:uiPriority w:val="99"/>
    <w:rsid w:val="00ED4AA4"/>
    <w:rPr>
      <w:rFonts w:ascii="Times New Roman" w:cs="Times New Roman" w:eastAsia="Times New Roman" w:hAnsi="Times New Roman"/>
      <w:sz w:val="20"/>
      <w:szCs w:val="20"/>
      <w:lang w:eastAsia="es-ES" w:val="x-none"/>
    </w:rPr>
  </w:style>
  <w:style w:type="character" w:styleId="Refdenotaalpie">
    <w:name w:val="footnote reference"/>
    <w:uiPriority w:val="99"/>
    <w:semiHidden w:val="1"/>
    <w:unhideWhenUsed w:val="1"/>
    <w:rsid w:val="00ED4AA4"/>
    <w:rPr>
      <w:vertAlign w:val="superscript"/>
    </w:rPr>
  </w:style>
  <w:style w:type="paragraph" w:styleId="Sinespaciado">
    <w:name w:val="No Spacing"/>
    <w:uiPriority w:val="1"/>
    <w:qFormat w:val="1"/>
    <w:rsid w:val="00ED4AA4"/>
    <w:pPr>
      <w:spacing w:after="0" w:line="240" w:lineRule="auto"/>
    </w:pPr>
    <w:rPr>
      <w:rFonts w:ascii="Calibri" w:cs="Times New Roman" w:eastAsia="Batang" w:hAnsi="Calibri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unesdoc.unesco.org/images/0008/000829/082946sb.pdf" TargetMode="External"/><Relationship Id="rId2" Type="http://schemas.openxmlformats.org/officeDocument/2006/relationships/hyperlink" Target="http://unesdoc.unesco.org/images/0008/000829/082946sb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O2m73lzSu/ZWKeMRGUT27ecGw==">CgMxLjA4AHIhMV82Y0dqVEVLNHFSYkNrM204T3NGU2FuRjlieHppNDFO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2023-03-15T17:27:00Z</dcterms:created>
  <dc:creator>Perla</dc:creator>
</cp:coreProperties>
</file>